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FA7E00" w:rsidP="00191D4F">
      <w:pPr>
        <w:jc w:val="center"/>
        <w:rPr>
          <w:b/>
          <w:sz w:val="32"/>
          <w:szCs w:val="32"/>
        </w:rPr>
      </w:pPr>
      <w:bookmarkStart w:id="0" w:name="_GoBack"/>
      <w:r w:rsidRPr="00FA7E00">
        <w:rPr>
          <w:rFonts w:hint="eastAsia"/>
          <w:b/>
          <w:sz w:val="32"/>
          <w:szCs w:val="32"/>
        </w:rPr>
        <w:t>关于综合料场封闭配套安装工程</w:t>
      </w:r>
      <w:r w:rsidR="0075574D">
        <w:rPr>
          <w:rFonts w:hint="eastAsia"/>
          <w:b/>
          <w:sz w:val="32"/>
          <w:szCs w:val="32"/>
        </w:rPr>
        <w:t>招标</w:t>
      </w:r>
      <w:r w:rsidRPr="00FA7E00">
        <w:rPr>
          <w:rFonts w:hint="eastAsia"/>
          <w:b/>
          <w:sz w:val="32"/>
          <w:szCs w:val="32"/>
        </w:rPr>
        <w:t>的延期公告</w:t>
      </w:r>
      <w:r w:rsidR="001C2A01">
        <w:rPr>
          <w:rFonts w:hint="eastAsia"/>
          <w:b/>
          <w:sz w:val="32"/>
          <w:szCs w:val="32"/>
        </w:rPr>
        <w:t>（二）</w:t>
      </w:r>
      <w:bookmarkEnd w:id="0"/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1C2A01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1C2A01">
        <w:rPr>
          <w:sz w:val="28"/>
          <w:szCs w:val="28"/>
        </w:rPr>
        <w:t>01</w:t>
      </w:r>
      <w:r w:rsidRPr="00AC4786">
        <w:rPr>
          <w:rFonts w:hint="eastAsia"/>
          <w:sz w:val="28"/>
          <w:szCs w:val="28"/>
        </w:rPr>
        <w:t>月</w:t>
      </w:r>
      <w:r w:rsidR="001C2A01">
        <w:rPr>
          <w:sz w:val="28"/>
          <w:szCs w:val="28"/>
        </w:rPr>
        <w:t>05</w:t>
      </w:r>
      <w:r w:rsidRPr="00AC4786">
        <w:rPr>
          <w:rFonts w:hint="eastAsia"/>
          <w:sz w:val="28"/>
          <w:szCs w:val="28"/>
        </w:rPr>
        <w:t>日</w:t>
      </w:r>
      <w:r w:rsidR="00FA7E00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FA7E00" w:rsidRPr="00FA7E00">
        <w:rPr>
          <w:rFonts w:hint="eastAsia"/>
          <w:sz w:val="28"/>
          <w:szCs w:val="28"/>
        </w:rPr>
        <w:t>综合料场封闭配套安装工程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</w:t>
      </w:r>
      <w:r w:rsidR="001C2A01">
        <w:rPr>
          <w:sz w:val="28"/>
          <w:szCs w:val="28"/>
        </w:rPr>
        <w:t>1.01.04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27F" w:rsidRDefault="0026527F" w:rsidP="006F42A8">
      <w:r>
        <w:separator/>
      </w:r>
    </w:p>
  </w:endnote>
  <w:endnote w:type="continuationSeparator" w:id="0">
    <w:p w:rsidR="0026527F" w:rsidRDefault="0026527F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27F" w:rsidRDefault="0026527F" w:rsidP="006F42A8">
      <w:r>
        <w:separator/>
      </w:r>
    </w:p>
  </w:footnote>
  <w:footnote w:type="continuationSeparator" w:id="0">
    <w:p w:rsidR="0026527F" w:rsidRDefault="0026527F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1C2A01"/>
    <w:rsid w:val="0026527F"/>
    <w:rsid w:val="00292575"/>
    <w:rsid w:val="002A22E9"/>
    <w:rsid w:val="005E7414"/>
    <w:rsid w:val="00686B64"/>
    <w:rsid w:val="006F42A8"/>
    <w:rsid w:val="0075574D"/>
    <w:rsid w:val="00794A04"/>
    <w:rsid w:val="009B05D1"/>
    <w:rsid w:val="00A430C3"/>
    <w:rsid w:val="00CB73E9"/>
    <w:rsid w:val="00CC7C54"/>
    <w:rsid w:val="00DB4600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2020-09-08T00:56:00Z</dcterms:created>
  <dcterms:modified xsi:type="dcterms:W3CDTF">2021-01-04T08:09:00Z</dcterms:modified>
</cp:coreProperties>
</file>